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B86CC1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25</w:t>
      </w:r>
      <w:bookmarkStart w:id="0" w:name="_GoBack"/>
      <w:bookmarkEnd w:id="0"/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.02.2026</w:t>
      </w:r>
    </w:p>
    <w:p w:rsidR="00E46EA7" w:rsidRDefault="00E46EA7" w:rsidP="00E46EA7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E46EA7" w:rsidTr="00E46E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wordWrap w:val="0"/>
            </w:pPr>
            <w:r>
              <w:t>1118089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wordWrap w:val="0"/>
            </w:pPr>
            <w:r>
              <w:t>XMET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19 февраля 2026 г.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23 января 2026 г.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wordWrap w:val="0"/>
            </w:pPr>
            <w:r>
              <w:t>Заочное голосование</w:t>
            </w:r>
          </w:p>
        </w:tc>
      </w:tr>
    </w:tbl>
    <w:p w:rsidR="00E46EA7" w:rsidRDefault="00E46EA7" w:rsidP="00E46EA7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E46EA7" w:rsidTr="00E46EA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46EA7" w:rsidTr="00E46EA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6EA7" w:rsidRDefault="00E46EA7">
            <w:pPr>
              <w:rPr>
                <w:sz w:val="20"/>
                <w:szCs w:val="20"/>
              </w:rPr>
            </w:pP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/>
        </w:tc>
        <w:tc>
          <w:tcPr>
            <w:tcW w:w="0" w:type="auto"/>
            <w:shd w:val="clear" w:color="auto" w:fill="auto"/>
            <w:vAlign w:val="center"/>
            <w:hideMark/>
          </w:tcPr>
          <w:p w:rsidR="00E46EA7" w:rsidRDefault="00E46EA7">
            <w:pPr>
              <w:rPr>
                <w:sz w:val="20"/>
                <w:szCs w:val="20"/>
              </w:rPr>
            </w:pP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rPr>
                <w:sz w:val="24"/>
                <w:szCs w:val="24"/>
              </w:rPr>
            </w:pPr>
            <w:r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/>
        </w:tc>
        <w:tc>
          <w:tcPr>
            <w:tcW w:w="0" w:type="auto"/>
            <w:shd w:val="clear" w:color="auto" w:fill="auto"/>
            <w:vAlign w:val="center"/>
            <w:hideMark/>
          </w:tcPr>
          <w:p w:rsidR="00E46EA7" w:rsidRDefault="00E46EA7">
            <w:pPr>
              <w:rPr>
                <w:sz w:val="20"/>
                <w:szCs w:val="20"/>
              </w:rPr>
            </w:pP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lastRenderedPageBreak/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/>
        </w:tc>
        <w:tc>
          <w:tcPr>
            <w:tcW w:w="0" w:type="auto"/>
            <w:shd w:val="clear" w:color="auto" w:fill="auto"/>
            <w:vAlign w:val="center"/>
            <w:hideMark/>
          </w:tcPr>
          <w:p w:rsidR="00E46EA7" w:rsidRDefault="00E46EA7">
            <w:pPr>
              <w:rPr>
                <w:sz w:val="20"/>
                <w:szCs w:val="20"/>
              </w:rPr>
            </w:pP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6EA7" w:rsidRDefault="00E46EA7">
            <w:pPr>
              <w:rPr>
                <w:sz w:val="20"/>
                <w:szCs w:val="20"/>
              </w:rPr>
            </w:pPr>
          </w:p>
        </w:tc>
      </w:tr>
    </w:tbl>
    <w:p w:rsidR="00E46EA7" w:rsidRDefault="00E46EA7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E4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86CC1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6EA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AC1FA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2026-02-13T13:19:00Z</dcterms:created>
  <dcterms:modified xsi:type="dcterms:W3CDTF">2026-02-25T12:18:00Z</dcterms:modified>
</cp:coreProperties>
</file>